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427" w:rsidRDefault="00D63BCE" w:rsidP="00191427">
      <w:pPr>
        <w:pStyle w:val="Sottotitolo"/>
        <w:tabs>
          <w:tab w:val="num" w:pos="720"/>
          <w:tab w:val="left" w:pos="900"/>
          <w:tab w:val="left" w:pos="5595"/>
        </w:tabs>
        <w:ind w:left="360"/>
        <w:jc w:val="left"/>
        <w:rPr>
          <w:i w:val="0"/>
          <w:iCs w:val="0"/>
          <w:sz w:val="56"/>
        </w:rPr>
      </w:pPr>
      <w:r>
        <w:rPr>
          <w:i w:val="0"/>
          <w:iCs w:val="0"/>
          <w:noProof/>
          <w:sz w:val="56"/>
        </w:rPr>
        <w:drawing>
          <wp:inline distT="0" distB="0" distL="0" distR="0">
            <wp:extent cx="1368000" cy="816347"/>
            <wp:effectExtent l="19050" t="0" r="3600" b="0"/>
            <wp:docPr id="2" name="Immagine 1" descr="logo iac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iacp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8000" cy="8163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1427" w:rsidRDefault="00191427" w:rsidP="00191427">
      <w:pPr>
        <w:pStyle w:val="Sottotitolo"/>
        <w:tabs>
          <w:tab w:val="left" w:pos="900"/>
          <w:tab w:val="left" w:pos="5595"/>
        </w:tabs>
        <w:jc w:val="left"/>
        <w:rPr>
          <w:b/>
          <w:bCs/>
          <w:i w:val="0"/>
          <w:iCs w:val="0"/>
          <w:sz w:val="26"/>
        </w:rPr>
      </w:pPr>
      <w:r>
        <w:rPr>
          <w:i w:val="0"/>
          <w:iCs w:val="0"/>
        </w:rPr>
        <w:t xml:space="preserve">     </w:t>
      </w:r>
      <w:r>
        <w:rPr>
          <w:b/>
          <w:bCs/>
          <w:i w:val="0"/>
          <w:iCs w:val="0"/>
          <w:sz w:val="26"/>
        </w:rPr>
        <w:t>Istituto Autonomo Case Popolari</w:t>
      </w:r>
    </w:p>
    <w:p w:rsidR="00191427" w:rsidRDefault="00191427" w:rsidP="00191427">
      <w:pPr>
        <w:pStyle w:val="Sottotitolo"/>
        <w:tabs>
          <w:tab w:val="left" w:pos="900"/>
          <w:tab w:val="left" w:pos="5595"/>
        </w:tabs>
        <w:jc w:val="left"/>
        <w:rPr>
          <w:i w:val="0"/>
          <w:iCs w:val="0"/>
          <w:sz w:val="20"/>
        </w:rPr>
      </w:pPr>
      <w:r>
        <w:rPr>
          <w:i w:val="0"/>
          <w:iCs w:val="0"/>
          <w:sz w:val="20"/>
        </w:rPr>
        <w:t xml:space="preserve">       </w:t>
      </w:r>
    </w:p>
    <w:p w:rsidR="00BC5DB2" w:rsidRDefault="00BC5DB2"/>
    <w:p w:rsidR="003E0315" w:rsidRDefault="003E0315" w:rsidP="003E0315">
      <w:pPr>
        <w:jc w:val="right"/>
      </w:pPr>
      <w:r>
        <w:t>Operazione Trasparenza</w:t>
      </w:r>
    </w:p>
    <w:p w:rsidR="003E0315" w:rsidRPr="00B02350" w:rsidRDefault="003E0315" w:rsidP="003E0315">
      <w:pPr>
        <w:jc w:val="right"/>
        <w:rPr>
          <w:i/>
          <w:sz w:val="16"/>
          <w:szCs w:val="16"/>
        </w:rPr>
      </w:pPr>
      <w:r w:rsidRPr="00B02350">
        <w:rPr>
          <w:i/>
          <w:sz w:val="16"/>
          <w:szCs w:val="16"/>
        </w:rPr>
        <w:t>L. 69 del 18/06/2009</w:t>
      </w:r>
    </w:p>
    <w:p w:rsidR="003E0315" w:rsidRDefault="003E0315" w:rsidP="003E0315">
      <w:pPr>
        <w:jc w:val="right"/>
      </w:pPr>
    </w:p>
    <w:p w:rsidR="007805C6" w:rsidRDefault="00FA3644" w:rsidP="00815C25">
      <w:pPr>
        <w:jc w:val="center"/>
      </w:pPr>
      <w:r>
        <w:t xml:space="preserve">RETRIBUZIONE </w:t>
      </w:r>
      <w:r w:rsidR="003E0315">
        <w:t xml:space="preserve"> CCNL DIRIGENZA </w:t>
      </w:r>
      <w:proofErr w:type="spellStart"/>
      <w:r w:rsidR="003E0315">
        <w:t>EE.LL</w:t>
      </w:r>
      <w:proofErr w:type="spellEnd"/>
      <w:r w:rsidR="003E0315">
        <w:t xml:space="preserve">. AL LORDO </w:t>
      </w:r>
      <w:proofErr w:type="spellStart"/>
      <w:r w:rsidR="003E0315">
        <w:t>DI</w:t>
      </w:r>
      <w:proofErr w:type="spellEnd"/>
      <w:r w:rsidR="003E0315">
        <w:t xml:space="preserve"> ONERI PREVIDENZIALI E FISCALI</w:t>
      </w:r>
    </w:p>
    <w:p w:rsidR="007805C6" w:rsidRDefault="007805C6" w:rsidP="003E0315"/>
    <w:p w:rsidR="007805C6" w:rsidRDefault="007805C6" w:rsidP="003E0315"/>
    <w:p w:rsidR="00D01492" w:rsidRDefault="00D01492" w:rsidP="003E0315"/>
    <w:p w:rsidR="00D01492" w:rsidRDefault="00D01492" w:rsidP="003E0315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38"/>
        <w:gridCol w:w="2366"/>
        <w:gridCol w:w="2377"/>
        <w:gridCol w:w="1902"/>
        <w:gridCol w:w="1904"/>
      </w:tblGrid>
      <w:tr w:rsidR="00C5787B" w:rsidRPr="00300D44" w:rsidTr="007805C6">
        <w:trPr>
          <w:trHeight w:val="495"/>
        </w:trPr>
        <w:tc>
          <w:tcPr>
            <w:tcW w:w="5000" w:type="pct"/>
            <w:gridSpan w:val="5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FFFF66"/>
            <w:vAlign w:val="center"/>
          </w:tcPr>
          <w:p w:rsidR="00C5787B" w:rsidRPr="00300D44" w:rsidRDefault="00C5787B" w:rsidP="00AE27E8">
            <w:pPr>
              <w:ind w:left="50"/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300D44">
              <w:rPr>
                <w:rFonts w:ascii="Comic Sans MS" w:hAnsi="Comic Sans MS"/>
                <w:b/>
                <w:sz w:val="32"/>
                <w:szCs w:val="32"/>
              </w:rPr>
              <w:t>ANNO 201</w:t>
            </w:r>
            <w:r>
              <w:rPr>
                <w:rFonts w:ascii="Comic Sans MS" w:hAnsi="Comic Sans MS"/>
                <w:b/>
                <w:sz w:val="32"/>
                <w:szCs w:val="32"/>
              </w:rPr>
              <w:t>5</w:t>
            </w:r>
          </w:p>
        </w:tc>
      </w:tr>
      <w:tr w:rsidR="00C5787B" w:rsidRPr="00300D44" w:rsidTr="007805C6">
        <w:trPr>
          <w:trHeight w:val="494"/>
        </w:trPr>
        <w:tc>
          <w:tcPr>
            <w:tcW w:w="1000" w:type="pct"/>
            <w:vAlign w:val="center"/>
          </w:tcPr>
          <w:p w:rsidR="00C5787B" w:rsidRPr="00AA0E21" w:rsidRDefault="00C5787B" w:rsidP="00AE27E8">
            <w:pPr>
              <w:ind w:left="50"/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>
              <w:rPr>
                <w:rFonts w:ascii="Comic Sans MS" w:hAnsi="Comic Sans MS"/>
                <w:i/>
                <w:sz w:val="18"/>
                <w:szCs w:val="18"/>
              </w:rPr>
              <w:t>Dirigente</w:t>
            </w:r>
          </w:p>
        </w:tc>
        <w:tc>
          <w:tcPr>
            <w:tcW w:w="1107" w:type="pct"/>
            <w:vAlign w:val="center"/>
          </w:tcPr>
          <w:p w:rsidR="00C5787B" w:rsidRPr="00AA0E21" w:rsidRDefault="00C5787B" w:rsidP="00AE27E8">
            <w:pPr>
              <w:ind w:left="50"/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>
              <w:rPr>
                <w:rFonts w:ascii="Comic Sans MS" w:hAnsi="Comic Sans MS"/>
                <w:i/>
                <w:sz w:val="18"/>
                <w:szCs w:val="18"/>
              </w:rPr>
              <w:t>Incarico</w:t>
            </w:r>
          </w:p>
        </w:tc>
        <w:tc>
          <w:tcPr>
            <w:tcW w:w="1112" w:type="pct"/>
            <w:vAlign w:val="center"/>
          </w:tcPr>
          <w:p w:rsidR="00C5787B" w:rsidRPr="00AA0E21" w:rsidRDefault="00C5787B" w:rsidP="00AE27E8">
            <w:pPr>
              <w:ind w:left="50"/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 w:rsidRPr="00AA0E21">
              <w:rPr>
                <w:rFonts w:ascii="Comic Sans MS" w:hAnsi="Comic Sans MS"/>
                <w:i/>
                <w:sz w:val="18"/>
                <w:szCs w:val="18"/>
              </w:rPr>
              <w:t>Stipendio Tabellare annuo</w:t>
            </w:r>
          </w:p>
        </w:tc>
        <w:tc>
          <w:tcPr>
            <w:tcW w:w="890" w:type="pct"/>
          </w:tcPr>
          <w:p w:rsidR="00C5787B" w:rsidRPr="00AA0E21" w:rsidRDefault="00C5787B" w:rsidP="00AE27E8">
            <w:pPr>
              <w:ind w:left="50"/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 w:rsidRPr="00AA0E21">
              <w:rPr>
                <w:rFonts w:ascii="Comic Sans MS" w:hAnsi="Comic Sans MS"/>
                <w:i/>
                <w:sz w:val="18"/>
                <w:szCs w:val="18"/>
              </w:rPr>
              <w:t>Retribuzione di Posizione annua</w:t>
            </w:r>
          </w:p>
        </w:tc>
        <w:tc>
          <w:tcPr>
            <w:tcW w:w="890" w:type="pct"/>
          </w:tcPr>
          <w:p w:rsidR="00C5787B" w:rsidRPr="00AA0E21" w:rsidRDefault="00C5787B" w:rsidP="00AE27E8">
            <w:pPr>
              <w:ind w:left="50"/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 w:rsidRPr="00AA0E21">
              <w:rPr>
                <w:rFonts w:ascii="Comic Sans MS" w:hAnsi="Comic Sans MS"/>
                <w:i/>
                <w:sz w:val="18"/>
                <w:szCs w:val="18"/>
              </w:rPr>
              <w:t>Totale annuo</w:t>
            </w:r>
          </w:p>
        </w:tc>
      </w:tr>
      <w:tr w:rsidR="00C5787B" w:rsidRPr="00300D44" w:rsidTr="00D63BCE">
        <w:trPr>
          <w:trHeight w:val="594"/>
        </w:trPr>
        <w:tc>
          <w:tcPr>
            <w:tcW w:w="1000" w:type="pct"/>
            <w:vAlign w:val="center"/>
          </w:tcPr>
          <w:p w:rsidR="00C5787B" w:rsidRPr="00300D44" w:rsidRDefault="00C5787B" w:rsidP="00CC13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Arch. </w:t>
            </w:r>
            <w:proofErr w:type="spellStart"/>
            <w:r>
              <w:rPr>
                <w:rFonts w:ascii="Comic Sans MS" w:hAnsi="Comic Sans MS"/>
              </w:rPr>
              <w:t>Punturo</w:t>
            </w:r>
            <w:proofErr w:type="spellEnd"/>
            <w:r>
              <w:rPr>
                <w:rFonts w:ascii="Comic Sans MS" w:hAnsi="Comic Sans MS"/>
              </w:rPr>
              <w:t xml:space="preserve"> Calogero</w:t>
            </w:r>
          </w:p>
        </w:tc>
        <w:tc>
          <w:tcPr>
            <w:tcW w:w="1107" w:type="pct"/>
            <w:vAlign w:val="center"/>
          </w:tcPr>
          <w:p w:rsidR="00C5787B" w:rsidRPr="00300D44" w:rsidRDefault="00C5787B" w:rsidP="007805C6">
            <w:pPr>
              <w:ind w:left="5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Direttore Generale</w:t>
            </w:r>
          </w:p>
        </w:tc>
        <w:tc>
          <w:tcPr>
            <w:tcW w:w="1112" w:type="pct"/>
            <w:vAlign w:val="center"/>
          </w:tcPr>
          <w:p w:rsidR="00C5787B" w:rsidRPr="00300D44" w:rsidRDefault="00C5787B" w:rsidP="007805C6">
            <w:pPr>
              <w:ind w:left="50"/>
              <w:jc w:val="center"/>
              <w:rPr>
                <w:rFonts w:ascii="Comic Sans MS" w:hAnsi="Comic Sans MS"/>
              </w:rPr>
            </w:pPr>
            <w:r w:rsidRPr="00300D44">
              <w:rPr>
                <w:rFonts w:ascii="Comic Sans MS" w:hAnsi="Comic Sans MS"/>
              </w:rPr>
              <w:t>€ 43.310,93</w:t>
            </w:r>
          </w:p>
        </w:tc>
        <w:tc>
          <w:tcPr>
            <w:tcW w:w="890" w:type="pct"/>
            <w:vAlign w:val="center"/>
          </w:tcPr>
          <w:p w:rsidR="00C5787B" w:rsidRDefault="001D7838" w:rsidP="00D63BCE">
            <w:pPr>
              <w:ind w:left="5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€ 45.102,85</w:t>
            </w:r>
          </w:p>
        </w:tc>
        <w:tc>
          <w:tcPr>
            <w:tcW w:w="890" w:type="pct"/>
            <w:vAlign w:val="center"/>
          </w:tcPr>
          <w:p w:rsidR="00C5787B" w:rsidRDefault="000A67C7" w:rsidP="00D63BCE">
            <w:pPr>
              <w:ind w:left="5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fldChar w:fldCharType="begin"/>
            </w:r>
            <w:r w:rsidR="00C5787B">
              <w:rPr>
                <w:rFonts w:ascii="Comic Sans MS" w:hAnsi="Comic Sans MS"/>
              </w:rPr>
              <w:instrText xml:space="preserve"> =SUM(LEFT) </w:instrText>
            </w:r>
            <w:r>
              <w:rPr>
                <w:rFonts w:ascii="Comic Sans MS" w:hAnsi="Comic Sans MS"/>
              </w:rPr>
              <w:fldChar w:fldCharType="separate"/>
            </w:r>
            <w:r w:rsidR="00C5787B">
              <w:rPr>
                <w:rFonts w:ascii="Comic Sans MS" w:hAnsi="Comic Sans MS"/>
                <w:noProof/>
              </w:rPr>
              <w:t xml:space="preserve">€ </w:t>
            </w:r>
            <w:r w:rsidR="001D7838">
              <w:rPr>
                <w:rFonts w:ascii="Comic Sans MS" w:hAnsi="Comic Sans MS"/>
                <w:noProof/>
              </w:rPr>
              <w:t>88</w:t>
            </w:r>
            <w:r w:rsidR="00C5787B">
              <w:rPr>
                <w:rFonts w:ascii="Comic Sans MS" w:hAnsi="Comic Sans MS"/>
                <w:noProof/>
              </w:rPr>
              <w:t>.4</w:t>
            </w:r>
            <w:r w:rsidR="001D7838">
              <w:rPr>
                <w:rFonts w:ascii="Comic Sans MS" w:hAnsi="Comic Sans MS"/>
                <w:noProof/>
              </w:rPr>
              <w:t>13</w:t>
            </w:r>
            <w:r w:rsidR="00C5787B">
              <w:rPr>
                <w:rFonts w:ascii="Comic Sans MS" w:hAnsi="Comic Sans MS"/>
                <w:noProof/>
              </w:rPr>
              <w:t>,</w:t>
            </w:r>
            <w:r>
              <w:rPr>
                <w:rFonts w:ascii="Comic Sans MS" w:hAnsi="Comic Sans MS"/>
              </w:rPr>
              <w:fldChar w:fldCharType="end"/>
            </w:r>
            <w:r w:rsidR="001D7838">
              <w:rPr>
                <w:rFonts w:ascii="Comic Sans MS" w:hAnsi="Comic Sans MS"/>
              </w:rPr>
              <w:t>78</w:t>
            </w:r>
          </w:p>
        </w:tc>
      </w:tr>
      <w:tr w:rsidR="00C5787B" w:rsidRPr="00300D44" w:rsidTr="00D63BCE">
        <w:trPr>
          <w:trHeight w:val="594"/>
        </w:trPr>
        <w:tc>
          <w:tcPr>
            <w:tcW w:w="1000" w:type="pct"/>
            <w:vAlign w:val="center"/>
          </w:tcPr>
          <w:p w:rsidR="00C5787B" w:rsidRPr="00300D44" w:rsidRDefault="00C5787B" w:rsidP="00CC132B">
            <w:pPr>
              <w:ind w:left="5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Avv. </w:t>
            </w:r>
            <w:proofErr w:type="spellStart"/>
            <w:r>
              <w:rPr>
                <w:rFonts w:ascii="Comic Sans MS" w:hAnsi="Comic Sans MS"/>
              </w:rPr>
              <w:t>Castronovo</w:t>
            </w:r>
            <w:proofErr w:type="spellEnd"/>
            <w:r>
              <w:rPr>
                <w:rFonts w:ascii="Comic Sans MS" w:hAnsi="Comic Sans MS"/>
              </w:rPr>
              <w:t xml:space="preserve"> Daniela</w:t>
            </w:r>
          </w:p>
        </w:tc>
        <w:tc>
          <w:tcPr>
            <w:tcW w:w="1107" w:type="pct"/>
            <w:vAlign w:val="center"/>
          </w:tcPr>
          <w:p w:rsidR="00C5787B" w:rsidRDefault="00C5787B" w:rsidP="007805C6">
            <w:pPr>
              <w:ind w:left="5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Dirigente Area Legale</w:t>
            </w:r>
          </w:p>
        </w:tc>
        <w:tc>
          <w:tcPr>
            <w:tcW w:w="1112" w:type="pct"/>
            <w:vAlign w:val="center"/>
          </w:tcPr>
          <w:p w:rsidR="00C5787B" w:rsidRDefault="00C5787B" w:rsidP="007805C6">
            <w:pPr>
              <w:ind w:left="5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€ 43.310,93</w:t>
            </w:r>
          </w:p>
        </w:tc>
        <w:tc>
          <w:tcPr>
            <w:tcW w:w="890" w:type="pct"/>
            <w:vAlign w:val="center"/>
          </w:tcPr>
          <w:p w:rsidR="00C5787B" w:rsidRDefault="00C5787B" w:rsidP="00D63BCE">
            <w:pPr>
              <w:ind w:left="5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€ 45.102,85</w:t>
            </w:r>
          </w:p>
        </w:tc>
        <w:tc>
          <w:tcPr>
            <w:tcW w:w="890" w:type="pct"/>
            <w:vAlign w:val="center"/>
          </w:tcPr>
          <w:p w:rsidR="00C5787B" w:rsidRDefault="00C5787B" w:rsidP="00D63BCE">
            <w:pPr>
              <w:ind w:left="5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€ 88.413,78</w:t>
            </w:r>
          </w:p>
        </w:tc>
      </w:tr>
      <w:tr w:rsidR="00C5787B" w:rsidRPr="00300D44" w:rsidTr="00D63BCE">
        <w:trPr>
          <w:trHeight w:val="594"/>
        </w:trPr>
        <w:tc>
          <w:tcPr>
            <w:tcW w:w="1000" w:type="pct"/>
            <w:vAlign w:val="center"/>
          </w:tcPr>
          <w:p w:rsidR="00C5787B" w:rsidRPr="00300D44" w:rsidRDefault="00CC132B" w:rsidP="00CC132B">
            <w:pPr>
              <w:ind w:left="5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</w:t>
            </w:r>
            <w:r w:rsidR="00C5787B">
              <w:rPr>
                <w:rFonts w:ascii="Comic Sans MS" w:hAnsi="Comic Sans MS"/>
              </w:rPr>
              <w:t xml:space="preserve">.ssa </w:t>
            </w:r>
            <w:proofErr w:type="spellStart"/>
            <w:r w:rsidR="00C5787B">
              <w:rPr>
                <w:rFonts w:ascii="Comic Sans MS" w:hAnsi="Comic Sans MS"/>
              </w:rPr>
              <w:t>Giambarveri</w:t>
            </w:r>
            <w:proofErr w:type="spellEnd"/>
            <w:r w:rsidR="00C5787B">
              <w:rPr>
                <w:rFonts w:ascii="Comic Sans MS" w:hAnsi="Comic Sans MS"/>
              </w:rPr>
              <w:t xml:space="preserve"> Patrizia</w:t>
            </w:r>
          </w:p>
        </w:tc>
        <w:tc>
          <w:tcPr>
            <w:tcW w:w="1107" w:type="pct"/>
            <w:vAlign w:val="center"/>
          </w:tcPr>
          <w:p w:rsidR="00C5787B" w:rsidRDefault="007805C6" w:rsidP="007805C6">
            <w:pPr>
              <w:ind w:left="5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Dirigente Area Amministrativa</w:t>
            </w:r>
          </w:p>
        </w:tc>
        <w:tc>
          <w:tcPr>
            <w:tcW w:w="1112" w:type="pct"/>
            <w:vAlign w:val="center"/>
          </w:tcPr>
          <w:p w:rsidR="00C5787B" w:rsidRDefault="007805C6" w:rsidP="007805C6">
            <w:pPr>
              <w:ind w:left="5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€ 3.609,24</w:t>
            </w:r>
          </w:p>
        </w:tc>
        <w:tc>
          <w:tcPr>
            <w:tcW w:w="890" w:type="pct"/>
            <w:vAlign w:val="center"/>
          </w:tcPr>
          <w:p w:rsidR="00C5787B" w:rsidRDefault="007805C6" w:rsidP="00D63BCE">
            <w:pPr>
              <w:ind w:left="5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€ 3.758,57</w:t>
            </w:r>
          </w:p>
        </w:tc>
        <w:tc>
          <w:tcPr>
            <w:tcW w:w="890" w:type="pct"/>
            <w:vAlign w:val="center"/>
          </w:tcPr>
          <w:p w:rsidR="00815C25" w:rsidRDefault="007805C6" w:rsidP="00D63BCE">
            <w:pPr>
              <w:ind w:left="5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€ 7.367,81</w:t>
            </w:r>
          </w:p>
        </w:tc>
      </w:tr>
      <w:tr w:rsidR="00815C25" w:rsidRPr="00300D44" w:rsidTr="00D63BCE">
        <w:trPr>
          <w:trHeight w:val="594"/>
        </w:trPr>
        <w:tc>
          <w:tcPr>
            <w:tcW w:w="1000" w:type="pct"/>
            <w:vAlign w:val="center"/>
          </w:tcPr>
          <w:p w:rsidR="00815C25" w:rsidRDefault="00815C25" w:rsidP="00CC132B">
            <w:pPr>
              <w:ind w:left="5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Ing. Bella Salvatore</w:t>
            </w:r>
          </w:p>
        </w:tc>
        <w:tc>
          <w:tcPr>
            <w:tcW w:w="1107" w:type="pct"/>
            <w:vAlign w:val="center"/>
          </w:tcPr>
          <w:p w:rsidR="00815C25" w:rsidRDefault="00815C25" w:rsidP="007805C6">
            <w:pPr>
              <w:ind w:left="5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Dirigente Area Tecnica</w:t>
            </w:r>
          </w:p>
        </w:tc>
        <w:tc>
          <w:tcPr>
            <w:tcW w:w="1112" w:type="pct"/>
            <w:vAlign w:val="center"/>
          </w:tcPr>
          <w:p w:rsidR="00815C25" w:rsidRDefault="00815C25" w:rsidP="007805C6">
            <w:pPr>
              <w:ind w:left="5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€ 10.274,91</w:t>
            </w:r>
          </w:p>
        </w:tc>
        <w:tc>
          <w:tcPr>
            <w:tcW w:w="890" w:type="pct"/>
            <w:vAlign w:val="center"/>
          </w:tcPr>
          <w:p w:rsidR="00815C25" w:rsidRDefault="00815C25" w:rsidP="00D63BCE">
            <w:pPr>
              <w:ind w:left="5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€ 11.275,71</w:t>
            </w:r>
          </w:p>
        </w:tc>
        <w:tc>
          <w:tcPr>
            <w:tcW w:w="890" w:type="pct"/>
            <w:vAlign w:val="center"/>
          </w:tcPr>
          <w:p w:rsidR="00815C25" w:rsidRDefault="00815C25" w:rsidP="00D63BCE">
            <w:pPr>
              <w:ind w:left="5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€ 21.550,62</w:t>
            </w:r>
          </w:p>
        </w:tc>
      </w:tr>
    </w:tbl>
    <w:p w:rsidR="00D01492" w:rsidRDefault="00D01492" w:rsidP="007805C6">
      <w:pPr>
        <w:jc w:val="center"/>
      </w:pPr>
    </w:p>
    <w:sectPr w:rsidR="00D01492" w:rsidSect="00F30B9F">
      <w:pgSz w:w="11907" w:h="16840" w:code="9"/>
      <w:pgMar w:top="680" w:right="680" w:bottom="680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00"/>
  <w:displayHorizontalDrawingGridEvery w:val="2"/>
  <w:displayVerticalDrawingGridEvery w:val="2"/>
  <w:characterSpacingControl w:val="doNotCompress"/>
  <w:compat/>
  <w:rsids>
    <w:rsidRoot w:val="00191427"/>
    <w:rsid w:val="00006569"/>
    <w:rsid w:val="000A67C7"/>
    <w:rsid w:val="00191427"/>
    <w:rsid w:val="001D7838"/>
    <w:rsid w:val="00220856"/>
    <w:rsid w:val="00300D44"/>
    <w:rsid w:val="00366556"/>
    <w:rsid w:val="00395EF1"/>
    <w:rsid w:val="003A7CDD"/>
    <w:rsid w:val="003E0315"/>
    <w:rsid w:val="00642E38"/>
    <w:rsid w:val="007805C6"/>
    <w:rsid w:val="00815C25"/>
    <w:rsid w:val="00823B05"/>
    <w:rsid w:val="008D5BED"/>
    <w:rsid w:val="009012FE"/>
    <w:rsid w:val="00AA0E21"/>
    <w:rsid w:val="00AA2D5F"/>
    <w:rsid w:val="00AE27E8"/>
    <w:rsid w:val="00B02350"/>
    <w:rsid w:val="00BA746C"/>
    <w:rsid w:val="00BC5DB2"/>
    <w:rsid w:val="00C5787B"/>
    <w:rsid w:val="00CC132B"/>
    <w:rsid w:val="00D01492"/>
    <w:rsid w:val="00D63BCE"/>
    <w:rsid w:val="00DB6489"/>
    <w:rsid w:val="00E35CD5"/>
    <w:rsid w:val="00EF121B"/>
    <w:rsid w:val="00F30B9F"/>
    <w:rsid w:val="00FA36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Cs w:val="22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F121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ttotitolo">
    <w:name w:val="Subtitle"/>
    <w:basedOn w:val="Normale"/>
    <w:link w:val="SottotitoloCarattere"/>
    <w:qFormat/>
    <w:rsid w:val="00191427"/>
    <w:pPr>
      <w:jc w:val="center"/>
    </w:pPr>
    <w:rPr>
      <w:rFonts w:eastAsia="Times New Roman" w:cs="Times New Roman"/>
      <w:i/>
      <w:iCs/>
      <w:sz w:val="24"/>
      <w:szCs w:val="24"/>
      <w:lang w:eastAsia="it-IT"/>
    </w:rPr>
  </w:style>
  <w:style w:type="character" w:customStyle="1" w:styleId="SottotitoloCarattere">
    <w:name w:val="Sottotitolo Carattere"/>
    <w:basedOn w:val="Carpredefinitoparagrafo"/>
    <w:link w:val="Sottotitolo"/>
    <w:rsid w:val="00191427"/>
    <w:rPr>
      <w:rFonts w:eastAsia="Times New Roman" w:cs="Times New Roman"/>
      <w:i/>
      <w:iCs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91427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914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597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977E51-5BC3-4039-BFD0-0D943E8C2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dgarozzo</dc:creator>
  <cp:keywords/>
  <dc:description/>
  <cp:lastModifiedBy>psibillia</cp:lastModifiedBy>
  <cp:revision>10</cp:revision>
  <dcterms:created xsi:type="dcterms:W3CDTF">2014-05-16T07:08:00Z</dcterms:created>
  <dcterms:modified xsi:type="dcterms:W3CDTF">2016-06-30T11:04:00Z</dcterms:modified>
</cp:coreProperties>
</file>